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BF24" w14:textId="77777777" w:rsidR="006150AC" w:rsidRDefault="006150AC" w:rsidP="006150AC">
      <w:pPr>
        <w:spacing w:after="0" w:line="20" w:lineRule="atLeast"/>
        <w:jc w:val="right"/>
        <w:rPr>
          <w:rFonts w:ascii="Times New Roman" w:hAnsi="Times New Roman" w:cs="Times New Roman"/>
          <w:b/>
          <w:bCs/>
        </w:rPr>
      </w:pPr>
      <w:r w:rsidRPr="00EC69DE">
        <w:rPr>
          <w:rFonts w:ascii="Times New Roman" w:hAnsi="Times New Roman"/>
          <w:b/>
          <w:bCs/>
        </w:rPr>
        <w:t>(EK-3)</w:t>
      </w:r>
    </w:p>
    <w:p w14:paraId="368CCCC7" w14:textId="77777777" w:rsidR="006150AC" w:rsidRPr="008B4C41" w:rsidRDefault="006150AC" w:rsidP="006150AC">
      <w:pPr>
        <w:spacing w:after="0" w:line="20" w:lineRule="atLeast"/>
        <w:jc w:val="right"/>
        <w:rPr>
          <w:rFonts w:ascii="Times New Roman" w:hAnsi="Times New Roman" w:cs="Times New Roman"/>
          <w:b/>
          <w:bCs/>
        </w:rPr>
      </w:pPr>
    </w:p>
    <w:p w14:paraId="5298BC25" w14:textId="77777777" w:rsidR="006150AC" w:rsidRDefault="006150AC" w:rsidP="006150AC">
      <w:pPr>
        <w:spacing w:after="0"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539A4">
        <w:rPr>
          <w:rFonts w:ascii="Times New Roman" w:hAnsi="Times New Roman"/>
          <w:b/>
          <w:bCs/>
          <w:sz w:val="28"/>
          <w:szCs w:val="28"/>
        </w:rPr>
        <w:t>ISTANBUL N</w:t>
      </w:r>
      <w:r>
        <w:rPr>
          <w:rFonts w:ascii="Times New Roman" w:hAnsi="Times New Roman"/>
          <w:b/>
          <w:bCs/>
          <w:sz w:val="28"/>
          <w:szCs w:val="28"/>
        </w:rPr>
        <w:t>IS</w:t>
      </w:r>
      <w:r w:rsidRPr="007539A4">
        <w:rPr>
          <w:rFonts w:ascii="Times New Roman" w:hAnsi="Times New Roman"/>
          <w:b/>
          <w:bCs/>
          <w:sz w:val="28"/>
          <w:szCs w:val="28"/>
        </w:rPr>
        <w:t>ANTA</w:t>
      </w:r>
      <w:r>
        <w:rPr>
          <w:rFonts w:ascii="Times New Roman" w:hAnsi="Times New Roman"/>
          <w:b/>
          <w:bCs/>
          <w:sz w:val="28"/>
          <w:szCs w:val="28"/>
        </w:rPr>
        <w:t>S</w:t>
      </w:r>
      <w:r w:rsidRPr="007539A4">
        <w:rPr>
          <w:rFonts w:ascii="Times New Roman" w:hAnsi="Times New Roman"/>
          <w:b/>
          <w:bCs/>
          <w:sz w:val="28"/>
          <w:szCs w:val="28"/>
        </w:rPr>
        <w:t xml:space="preserve">I UNIVERSITY (INU) </w:t>
      </w:r>
      <w:proofErr w:type="gramStart"/>
      <w:r w:rsidRPr="007539A4">
        <w:rPr>
          <w:rFonts w:ascii="Times New Roman" w:hAnsi="Times New Roman"/>
          <w:b/>
          <w:bCs/>
          <w:sz w:val="28"/>
          <w:szCs w:val="28"/>
        </w:rPr>
        <w:t>PRESS -</w:t>
      </w:r>
      <w:proofErr w:type="gramEnd"/>
      <w:r w:rsidRPr="007539A4">
        <w:rPr>
          <w:rFonts w:ascii="Times New Roman" w:hAnsi="Times New Roman"/>
          <w:b/>
          <w:bCs/>
          <w:sz w:val="28"/>
          <w:szCs w:val="28"/>
        </w:rPr>
        <w:t xml:space="preserve"> COPYRIGHT ASSIGNMENT FORM</w:t>
      </w:r>
    </w:p>
    <w:p w14:paraId="4876A6B7" w14:textId="77777777" w:rsidR="006150AC" w:rsidRPr="007539A4" w:rsidRDefault="006150AC" w:rsidP="006150A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9B11" w14:textId="77777777" w:rsidR="006150AC" w:rsidRPr="00EC69DE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EC69DE">
        <w:rPr>
          <w:rFonts w:ascii="Times New Roman" w:hAnsi="Times New Roman" w:cs="Times New Roman"/>
        </w:rPr>
        <w:t xml:space="preserve">I </w:t>
      </w:r>
      <w:proofErr w:type="spellStart"/>
      <w:r w:rsidRPr="00EC69DE">
        <w:rPr>
          <w:rFonts w:ascii="Times New Roman" w:hAnsi="Times New Roman" w:cs="Times New Roman"/>
        </w:rPr>
        <w:t>acknowledge</w:t>
      </w:r>
      <w:proofErr w:type="spellEnd"/>
      <w:r w:rsidRPr="00EC69DE">
        <w:rPr>
          <w:rFonts w:ascii="Times New Roman" w:hAnsi="Times New Roman" w:cs="Times New Roman"/>
        </w:rPr>
        <w:t xml:space="preserve"> and </w:t>
      </w:r>
      <w:proofErr w:type="spellStart"/>
      <w:r w:rsidRPr="00EC69DE">
        <w:rPr>
          <w:rFonts w:ascii="Times New Roman" w:hAnsi="Times New Roman" w:cs="Times New Roman"/>
        </w:rPr>
        <w:t>declare</w:t>
      </w:r>
      <w:proofErr w:type="spellEnd"/>
      <w:r w:rsidRPr="00EC69DE">
        <w:rPr>
          <w:rFonts w:ascii="Times New Roman" w:hAnsi="Times New Roman" w:cs="Times New Roman"/>
        </w:rPr>
        <w:t xml:space="preserve"> that I have </w:t>
      </w:r>
      <w:proofErr w:type="spellStart"/>
      <w:r w:rsidRPr="00EC69DE">
        <w:rPr>
          <w:rFonts w:ascii="Times New Roman" w:hAnsi="Times New Roman" w:cs="Times New Roman"/>
        </w:rPr>
        <w:t>transferred</w:t>
      </w:r>
      <w:proofErr w:type="spellEnd"/>
      <w:r w:rsidRPr="00EC69DE">
        <w:rPr>
          <w:rFonts w:ascii="Times New Roman" w:hAnsi="Times New Roman" w:cs="Times New Roman"/>
        </w:rPr>
        <w:t xml:space="preserve"> to the </w:t>
      </w:r>
      <w:proofErr w:type="spellStart"/>
      <w:r w:rsidRPr="00EC69DE">
        <w:rPr>
          <w:rFonts w:ascii="Times New Roman" w:hAnsi="Times New Roman" w:cs="Times New Roman"/>
        </w:rPr>
        <w:t>Istanbul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s</w:t>
      </w:r>
      <w:r w:rsidRPr="00EC69DE">
        <w:rPr>
          <w:rFonts w:ascii="Times New Roman" w:hAnsi="Times New Roman" w:cs="Times New Roman"/>
        </w:rPr>
        <w:t>anta</w:t>
      </w:r>
      <w:r>
        <w:rPr>
          <w:rFonts w:ascii="Times New Roman" w:hAnsi="Times New Roman" w:cs="Times New Roman"/>
        </w:rPr>
        <w:t>si</w:t>
      </w:r>
      <w:proofErr w:type="spellEnd"/>
      <w:r w:rsidRPr="00EC69DE">
        <w:rPr>
          <w:rFonts w:ascii="Times New Roman" w:hAnsi="Times New Roman" w:cs="Times New Roman"/>
        </w:rPr>
        <w:t xml:space="preserve"> University (INU) Press, for </w:t>
      </w:r>
      <w:proofErr w:type="spellStart"/>
      <w:r w:rsidRPr="00EC69DE">
        <w:rPr>
          <w:rFonts w:ascii="Times New Roman" w:hAnsi="Times New Roman" w:cs="Times New Roman"/>
        </w:rPr>
        <w:t>publication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purposes</w:t>
      </w:r>
      <w:proofErr w:type="spellEnd"/>
      <w:r w:rsidRPr="00EC69DE">
        <w:rPr>
          <w:rFonts w:ascii="Times New Roman" w:hAnsi="Times New Roman" w:cs="Times New Roman"/>
        </w:rPr>
        <w:t xml:space="preserve">, all </w:t>
      </w:r>
      <w:proofErr w:type="spellStart"/>
      <w:r w:rsidRPr="00EC69DE">
        <w:rPr>
          <w:rFonts w:ascii="Times New Roman" w:hAnsi="Times New Roman" w:cs="Times New Roman"/>
        </w:rPr>
        <w:t>my</w:t>
      </w:r>
      <w:proofErr w:type="spellEnd"/>
      <w:r w:rsidRPr="00EC69DE">
        <w:rPr>
          <w:rFonts w:ascii="Times New Roman" w:hAnsi="Times New Roman" w:cs="Times New Roman"/>
        </w:rPr>
        <w:t xml:space="preserve"> economic </w:t>
      </w:r>
      <w:proofErr w:type="spellStart"/>
      <w:r w:rsidRPr="00EC69DE">
        <w:rPr>
          <w:rFonts w:ascii="Times New Roman" w:hAnsi="Times New Roman" w:cs="Times New Roman"/>
        </w:rPr>
        <w:t>rights</w:t>
      </w:r>
      <w:proofErr w:type="spellEnd"/>
      <w:r w:rsidRPr="00EC69DE">
        <w:rPr>
          <w:rFonts w:ascii="Times New Roman" w:hAnsi="Times New Roman" w:cs="Times New Roman"/>
        </w:rPr>
        <w:t xml:space="preserve"> to </w:t>
      </w:r>
      <w:proofErr w:type="spellStart"/>
      <w:r w:rsidRPr="00EC69DE">
        <w:rPr>
          <w:rFonts w:ascii="Times New Roman" w:hAnsi="Times New Roman" w:cs="Times New Roman"/>
        </w:rPr>
        <w:t>my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intellectual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work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titled</w:t>
      </w:r>
      <w:proofErr w:type="spellEnd"/>
      <w:r w:rsidRPr="00EC69DE">
        <w:rPr>
          <w:rFonts w:ascii="Times New Roman" w:hAnsi="Times New Roman" w:cs="Times New Roman"/>
        </w:rPr>
        <w:t xml:space="preserve"> …………………………………………………, including the </w:t>
      </w:r>
      <w:proofErr w:type="spellStart"/>
      <w:r w:rsidRPr="00EC69DE">
        <w:rPr>
          <w:rFonts w:ascii="Times New Roman" w:hAnsi="Times New Roman" w:cs="Times New Roman"/>
        </w:rPr>
        <w:t>rights</w:t>
      </w:r>
      <w:proofErr w:type="spellEnd"/>
      <w:r w:rsidRPr="00EC69DE">
        <w:rPr>
          <w:rFonts w:ascii="Times New Roman" w:hAnsi="Times New Roman" w:cs="Times New Roman"/>
        </w:rPr>
        <w:t xml:space="preserve"> to </w:t>
      </w:r>
      <w:proofErr w:type="spellStart"/>
      <w:r w:rsidRPr="00EC69DE">
        <w:rPr>
          <w:rFonts w:ascii="Times New Roman" w:hAnsi="Times New Roman" w:cs="Times New Roman"/>
        </w:rPr>
        <w:t>adaptation</w:t>
      </w:r>
      <w:proofErr w:type="spellEnd"/>
      <w:r w:rsidRPr="00EC69DE">
        <w:rPr>
          <w:rFonts w:ascii="Times New Roman" w:hAnsi="Times New Roman" w:cs="Times New Roman"/>
        </w:rPr>
        <w:t xml:space="preserve">, </w:t>
      </w:r>
      <w:proofErr w:type="spellStart"/>
      <w:r w:rsidRPr="00EC69DE">
        <w:rPr>
          <w:rFonts w:ascii="Times New Roman" w:hAnsi="Times New Roman" w:cs="Times New Roman"/>
        </w:rPr>
        <w:t>reproduc-tion</w:t>
      </w:r>
      <w:proofErr w:type="spellEnd"/>
      <w:r w:rsidRPr="00EC69DE">
        <w:rPr>
          <w:rFonts w:ascii="Times New Roman" w:hAnsi="Times New Roman" w:cs="Times New Roman"/>
        </w:rPr>
        <w:t xml:space="preserve">, </w:t>
      </w:r>
      <w:proofErr w:type="spellStart"/>
      <w:r w:rsidRPr="00EC69DE">
        <w:rPr>
          <w:rFonts w:ascii="Times New Roman" w:hAnsi="Times New Roman" w:cs="Times New Roman"/>
        </w:rPr>
        <w:t>distribution</w:t>
      </w:r>
      <w:proofErr w:type="spellEnd"/>
      <w:r w:rsidRPr="00EC69DE">
        <w:rPr>
          <w:rFonts w:ascii="Times New Roman" w:hAnsi="Times New Roman" w:cs="Times New Roman"/>
        </w:rPr>
        <w:t xml:space="preserve">, </w:t>
      </w:r>
      <w:proofErr w:type="spellStart"/>
      <w:r w:rsidRPr="00EC69DE">
        <w:rPr>
          <w:rFonts w:ascii="Times New Roman" w:hAnsi="Times New Roman" w:cs="Times New Roman"/>
        </w:rPr>
        <w:t>representation</w:t>
      </w:r>
      <w:proofErr w:type="spellEnd"/>
      <w:r w:rsidRPr="00EC69DE">
        <w:rPr>
          <w:rFonts w:ascii="Times New Roman" w:hAnsi="Times New Roman" w:cs="Times New Roman"/>
        </w:rPr>
        <w:t xml:space="preserve">, and communication to the </w:t>
      </w:r>
      <w:proofErr w:type="spellStart"/>
      <w:r w:rsidRPr="00EC69DE">
        <w:rPr>
          <w:rFonts w:ascii="Times New Roman" w:hAnsi="Times New Roman" w:cs="Times New Roman"/>
        </w:rPr>
        <w:t>public</w:t>
      </w:r>
      <w:proofErr w:type="spellEnd"/>
      <w:r w:rsidRPr="00EC69DE">
        <w:rPr>
          <w:rFonts w:ascii="Times New Roman" w:hAnsi="Times New Roman" w:cs="Times New Roman"/>
        </w:rPr>
        <w:t xml:space="preserve">, without </w:t>
      </w:r>
      <w:proofErr w:type="spellStart"/>
      <w:r w:rsidRPr="00EC69DE">
        <w:rPr>
          <w:rFonts w:ascii="Times New Roman" w:hAnsi="Times New Roman" w:cs="Times New Roman"/>
        </w:rPr>
        <w:t>expecting</w:t>
      </w:r>
      <w:proofErr w:type="spellEnd"/>
      <w:r w:rsidRPr="00EC69DE">
        <w:rPr>
          <w:rFonts w:ascii="Times New Roman" w:hAnsi="Times New Roman" w:cs="Times New Roman"/>
        </w:rPr>
        <w:t xml:space="preserve"> any financial </w:t>
      </w:r>
      <w:proofErr w:type="spellStart"/>
      <w:r w:rsidRPr="00EC69DE">
        <w:rPr>
          <w:rFonts w:ascii="Times New Roman" w:hAnsi="Times New Roman" w:cs="Times New Roman"/>
        </w:rPr>
        <w:t>compensation</w:t>
      </w:r>
      <w:proofErr w:type="spellEnd"/>
      <w:r w:rsidRPr="00EC69DE">
        <w:rPr>
          <w:rFonts w:ascii="Times New Roman" w:hAnsi="Times New Roman" w:cs="Times New Roman"/>
        </w:rPr>
        <w:t>.</w:t>
      </w:r>
    </w:p>
    <w:p w14:paraId="4BD793D2" w14:textId="77777777" w:rsidR="006150AC" w:rsidRPr="00EC69DE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EC69DE">
        <w:rPr>
          <w:rFonts w:ascii="Times New Roman" w:hAnsi="Times New Roman" w:cs="Times New Roman"/>
        </w:rPr>
        <w:t xml:space="preserve">As a result of </w:t>
      </w:r>
      <w:proofErr w:type="spellStart"/>
      <w:r w:rsidRPr="00EC69DE">
        <w:rPr>
          <w:rFonts w:ascii="Times New Roman" w:hAnsi="Times New Roman" w:cs="Times New Roman"/>
        </w:rPr>
        <w:t>my</w:t>
      </w:r>
      <w:proofErr w:type="spellEnd"/>
      <w:r w:rsidRPr="00EC69DE">
        <w:rPr>
          <w:rFonts w:ascii="Times New Roman" w:hAnsi="Times New Roman" w:cs="Times New Roman"/>
        </w:rPr>
        <w:t xml:space="preserve"> transfer declaration in this agreement, which </w:t>
      </w:r>
      <w:proofErr w:type="spellStart"/>
      <w:r w:rsidRPr="00EC69DE">
        <w:rPr>
          <w:rFonts w:ascii="Times New Roman" w:hAnsi="Times New Roman" w:cs="Times New Roman"/>
        </w:rPr>
        <w:t>meets</w:t>
      </w:r>
      <w:proofErr w:type="spellEnd"/>
      <w:r w:rsidRPr="00EC69DE">
        <w:rPr>
          <w:rFonts w:ascii="Times New Roman" w:hAnsi="Times New Roman" w:cs="Times New Roman"/>
        </w:rPr>
        <w:t xml:space="preserve"> the conditions </w:t>
      </w:r>
      <w:proofErr w:type="spellStart"/>
      <w:r w:rsidRPr="00EC69DE">
        <w:rPr>
          <w:rFonts w:ascii="Times New Roman" w:hAnsi="Times New Roman" w:cs="Times New Roman"/>
        </w:rPr>
        <w:t>outlined</w:t>
      </w:r>
      <w:proofErr w:type="spellEnd"/>
      <w:r w:rsidRPr="00EC69DE">
        <w:rPr>
          <w:rFonts w:ascii="Times New Roman" w:hAnsi="Times New Roman" w:cs="Times New Roman"/>
        </w:rPr>
        <w:t xml:space="preserve"> in Article 52 of the Law on Intellectual and </w:t>
      </w:r>
      <w:proofErr w:type="spellStart"/>
      <w:r w:rsidRPr="00EC69DE">
        <w:rPr>
          <w:rFonts w:ascii="Times New Roman" w:hAnsi="Times New Roman" w:cs="Times New Roman"/>
        </w:rPr>
        <w:t>Artistic</w:t>
      </w:r>
      <w:proofErr w:type="spellEnd"/>
      <w:r w:rsidRPr="00EC69DE">
        <w:rPr>
          <w:rFonts w:ascii="Times New Roman" w:hAnsi="Times New Roman" w:cs="Times New Roman"/>
        </w:rPr>
        <w:t xml:space="preserve"> Works, I </w:t>
      </w:r>
      <w:proofErr w:type="spellStart"/>
      <w:r w:rsidRPr="00EC69DE">
        <w:rPr>
          <w:rFonts w:ascii="Times New Roman" w:hAnsi="Times New Roman" w:cs="Times New Roman"/>
        </w:rPr>
        <w:t>accept</w:t>
      </w:r>
      <w:proofErr w:type="spellEnd"/>
      <w:r w:rsidRPr="00EC69DE">
        <w:rPr>
          <w:rFonts w:ascii="Times New Roman" w:hAnsi="Times New Roman" w:cs="Times New Roman"/>
        </w:rPr>
        <w:t xml:space="preserve"> and </w:t>
      </w:r>
      <w:proofErr w:type="spellStart"/>
      <w:r w:rsidRPr="00EC69DE">
        <w:rPr>
          <w:rFonts w:ascii="Times New Roman" w:hAnsi="Times New Roman" w:cs="Times New Roman"/>
        </w:rPr>
        <w:t>declare</w:t>
      </w:r>
      <w:proofErr w:type="spellEnd"/>
      <w:r w:rsidRPr="00EC69DE">
        <w:rPr>
          <w:rFonts w:ascii="Times New Roman" w:hAnsi="Times New Roman" w:cs="Times New Roman"/>
        </w:rPr>
        <w:t xml:space="preserve"> that the </w:t>
      </w:r>
      <w:proofErr w:type="spellStart"/>
      <w:r w:rsidRPr="00EC69DE">
        <w:rPr>
          <w:rFonts w:ascii="Times New Roman" w:hAnsi="Times New Roman" w:cs="Times New Roman"/>
        </w:rPr>
        <w:t>transferee</w:t>
      </w:r>
      <w:proofErr w:type="spellEnd"/>
      <w:r w:rsidRPr="00EC69DE">
        <w:rPr>
          <w:rFonts w:ascii="Times New Roman" w:hAnsi="Times New Roman" w:cs="Times New Roman"/>
        </w:rPr>
        <w:t xml:space="preserve">, in </w:t>
      </w:r>
      <w:proofErr w:type="spellStart"/>
      <w:r w:rsidRPr="00EC69DE">
        <w:rPr>
          <w:rFonts w:ascii="Times New Roman" w:hAnsi="Times New Roman" w:cs="Times New Roman"/>
        </w:rPr>
        <w:t>accordance</w:t>
      </w:r>
      <w:proofErr w:type="spellEnd"/>
      <w:r w:rsidRPr="00EC69DE">
        <w:rPr>
          <w:rFonts w:ascii="Times New Roman" w:hAnsi="Times New Roman" w:cs="Times New Roman"/>
        </w:rPr>
        <w:t xml:space="preserve"> with the provisions of the Law on Intellectual and </w:t>
      </w:r>
      <w:proofErr w:type="spellStart"/>
      <w:r w:rsidRPr="00EC69DE">
        <w:rPr>
          <w:rFonts w:ascii="Times New Roman" w:hAnsi="Times New Roman" w:cs="Times New Roman"/>
        </w:rPr>
        <w:t>Artistic</w:t>
      </w:r>
      <w:proofErr w:type="spellEnd"/>
      <w:r w:rsidRPr="00EC69DE">
        <w:rPr>
          <w:rFonts w:ascii="Times New Roman" w:hAnsi="Times New Roman" w:cs="Times New Roman"/>
        </w:rPr>
        <w:t xml:space="preserve"> Works, the University Publishing </w:t>
      </w:r>
      <w:proofErr w:type="spellStart"/>
      <w:r w:rsidRPr="00EC69DE">
        <w:rPr>
          <w:rFonts w:ascii="Times New Roman" w:hAnsi="Times New Roman" w:cs="Times New Roman"/>
        </w:rPr>
        <w:t>Regulation</w:t>
      </w:r>
      <w:proofErr w:type="spellEnd"/>
      <w:r w:rsidRPr="00EC69DE">
        <w:rPr>
          <w:rFonts w:ascii="Times New Roman" w:hAnsi="Times New Roman" w:cs="Times New Roman"/>
        </w:rPr>
        <w:t xml:space="preserve">, and the </w:t>
      </w:r>
      <w:proofErr w:type="spellStart"/>
      <w:r w:rsidRPr="00EC69DE">
        <w:rPr>
          <w:rFonts w:ascii="Times New Roman" w:hAnsi="Times New Roman" w:cs="Times New Roman"/>
        </w:rPr>
        <w:t>Publication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Guidelines</w:t>
      </w:r>
      <w:proofErr w:type="spellEnd"/>
      <w:r w:rsidRPr="00EC69DE">
        <w:rPr>
          <w:rFonts w:ascii="Times New Roman" w:hAnsi="Times New Roman" w:cs="Times New Roman"/>
        </w:rPr>
        <w:t xml:space="preserve"> of </w:t>
      </w:r>
      <w:proofErr w:type="spellStart"/>
      <w:r w:rsidRPr="00EC69DE">
        <w:rPr>
          <w:rFonts w:ascii="Times New Roman" w:hAnsi="Times New Roman" w:cs="Times New Roman"/>
        </w:rPr>
        <w:t>Istanbul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s</w:t>
      </w:r>
      <w:r w:rsidRPr="00EC69DE">
        <w:rPr>
          <w:rFonts w:ascii="Times New Roman" w:hAnsi="Times New Roman" w:cs="Times New Roman"/>
        </w:rPr>
        <w:t>anta</w:t>
      </w:r>
      <w:r>
        <w:rPr>
          <w:rFonts w:ascii="Times New Roman" w:hAnsi="Times New Roman" w:cs="Times New Roman"/>
        </w:rPr>
        <w:t>si</w:t>
      </w:r>
      <w:proofErr w:type="spellEnd"/>
      <w:r w:rsidRPr="00EC69DE">
        <w:rPr>
          <w:rFonts w:ascii="Times New Roman" w:hAnsi="Times New Roman" w:cs="Times New Roman"/>
        </w:rPr>
        <w:t xml:space="preserve"> University, will have the </w:t>
      </w:r>
      <w:proofErr w:type="spellStart"/>
      <w:r w:rsidRPr="00EC69DE">
        <w:rPr>
          <w:rFonts w:ascii="Times New Roman" w:hAnsi="Times New Roman" w:cs="Times New Roman"/>
        </w:rPr>
        <w:t>right</w:t>
      </w:r>
      <w:proofErr w:type="spellEnd"/>
      <w:r w:rsidRPr="00EC69DE">
        <w:rPr>
          <w:rFonts w:ascii="Times New Roman" w:hAnsi="Times New Roman" w:cs="Times New Roman"/>
        </w:rPr>
        <w:t xml:space="preserve"> to </w:t>
      </w:r>
      <w:proofErr w:type="spellStart"/>
      <w:r w:rsidRPr="00EC69DE">
        <w:rPr>
          <w:rFonts w:ascii="Times New Roman" w:hAnsi="Times New Roman" w:cs="Times New Roman"/>
        </w:rPr>
        <w:t>dispose</w:t>
      </w:r>
      <w:proofErr w:type="spellEnd"/>
      <w:r w:rsidRPr="00EC69DE">
        <w:rPr>
          <w:rFonts w:ascii="Times New Roman" w:hAnsi="Times New Roman" w:cs="Times New Roman"/>
        </w:rPr>
        <w:t xml:space="preserve"> of and exercise the </w:t>
      </w:r>
      <w:proofErr w:type="spellStart"/>
      <w:r w:rsidRPr="00EC69DE">
        <w:rPr>
          <w:rFonts w:ascii="Times New Roman" w:hAnsi="Times New Roman" w:cs="Times New Roman"/>
        </w:rPr>
        <w:t>transferred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rights</w:t>
      </w:r>
      <w:proofErr w:type="spellEnd"/>
      <w:r w:rsidRPr="00EC69DE">
        <w:rPr>
          <w:rFonts w:ascii="Times New Roman" w:hAnsi="Times New Roman" w:cs="Times New Roman"/>
        </w:rPr>
        <w:t xml:space="preserve">, </w:t>
      </w:r>
      <w:proofErr w:type="spellStart"/>
      <w:r w:rsidRPr="00EC69DE">
        <w:rPr>
          <w:rFonts w:ascii="Times New Roman" w:hAnsi="Times New Roman" w:cs="Times New Roman"/>
        </w:rPr>
        <w:t>either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personally</w:t>
      </w:r>
      <w:proofErr w:type="spellEnd"/>
      <w:r w:rsidRPr="00EC69DE">
        <w:rPr>
          <w:rFonts w:ascii="Times New Roman" w:hAnsi="Times New Roman" w:cs="Times New Roman"/>
        </w:rPr>
        <w:t xml:space="preserve"> or through a </w:t>
      </w:r>
      <w:proofErr w:type="spellStart"/>
      <w:r w:rsidRPr="00EC69DE">
        <w:rPr>
          <w:rFonts w:ascii="Times New Roman" w:hAnsi="Times New Roman" w:cs="Times New Roman"/>
        </w:rPr>
        <w:t>third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party</w:t>
      </w:r>
      <w:proofErr w:type="spellEnd"/>
      <w:r w:rsidRPr="00EC69DE">
        <w:rPr>
          <w:rFonts w:ascii="Times New Roman" w:hAnsi="Times New Roman" w:cs="Times New Roman"/>
        </w:rPr>
        <w:t>.</w:t>
      </w:r>
    </w:p>
    <w:p w14:paraId="284EC56B" w14:textId="77777777" w:rsidR="006150AC" w:rsidRPr="00EC69DE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126"/>
      </w:tblGrid>
      <w:tr w:rsidR="006150AC" w:rsidRPr="00EC69DE" w14:paraId="040C1ADB" w14:textId="77777777" w:rsidTr="00A746A1">
        <w:trPr>
          <w:cantSplit/>
          <w:trHeight w:val="338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6373" w14:textId="77777777" w:rsidR="006150AC" w:rsidRPr="00EC69DE" w:rsidRDefault="006150AC" w:rsidP="00A746A1">
            <w:pPr>
              <w:pStyle w:val="NormalWeb"/>
              <w:spacing w:beforeAutospacing="0" w:after="0" w:afterAutospacing="0" w:line="20" w:lineRule="atLeast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C69D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Author</w:t>
            </w:r>
          </w:p>
        </w:tc>
      </w:tr>
      <w:tr w:rsidR="006150AC" w:rsidRPr="00EC69DE" w14:paraId="0F9CB72D" w14:textId="77777777" w:rsidTr="00A746A1">
        <w:trPr>
          <w:cantSplit/>
          <w:trHeight w:val="33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0292" w14:textId="77777777" w:rsidR="006150AC" w:rsidRPr="00EC69DE" w:rsidRDefault="006150AC" w:rsidP="00A746A1">
            <w:pPr>
              <w:pStyle w:val="NormalWeb"/>
              <w:spacing w:beforeAutospacing="0" w:after="0" w:afterAutospacing="0" w:line="20" w:lineRule="atLeas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C69DE">
              <w:rPr>
                <w:rFonts w:ascii="Times New Roman" w:hAnsi="Times New Roman"/>
                <w:color w:val="auto"/>
                <w:sz w:val="22"/>
                <w:szCs w:val="22"/>
              </w:rPr>
              <w:t>Title, Full Name:</w:t>
            </w:r>
          </w:p>
          <w:p w14:paraId="40C29207" w14:textId="77777777" w:rsidR="006150AC" w:rsidRPr="00EC69DE" w:rsidRDefault="006150AC" w:rsidP="00A746A1">
            <w:pPr>
              <w:pStyle w:val="NormalWeb"/>
              <w:spacing w:beforeAutospacing="0" w:after="0" w:afterAutospacing="0" w:line="20" w:lineRule="atLeas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368DB1B" w14:textId="77777777" w:rsidR="006150AC" w:rsidRPr="00EC69DE" w:rsidRDefault="006150AC" w:rsidP="00A746A1">
            <w:pPr>
              <w:pStyle w:val="NormalWeb"/>
              <w:spacing w:beforeAutospacing="0" w:after="0" w:afterAutospacing="0" w:line="20" w:lineRule="atLeas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8AA5600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bCs/>
                <w:sz w:val="22"/>
                <w:szCs w:val="22"/>
              </w:rPr>
            </w:pPr>
            <w:r w:rsidRPr="00EC69DE">
              <w:rPr>
                <w:b w:val="0"/>
                <w:bCs/>
                <w:sz w:val="22"/>
                <w:szCs w:val="22"/>
              </w:rPr>
              <w:t>Date</w:t>
            </w:r>
          </w:p>
          <w:p w14:paraId="69B22ADE" w14:textId="77777777" w:rsidR="006150AC" w:rsidRPr="00EC69DE" w:rsidRDefault="006150AC" w:rsidP="00A746A1">
            <w:pPr>
              <w:pStyle w:val="KonuBal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32383ED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bCs/>
                <w:sz w:val="22"/>
                <w:szCs w:val="22"/>
              </w:rPr>
            </w:pPr>
            <w:proofErr w:type="spellStart"/>
            <w:r w:rsidRPr="00EC69DE">
              <w:rPr>
                <w:b w:val="0"/>
                <w:bCs/>
                <w:sz w:val="22"/>
                <w:szCs w:val="22"/>
              </w:rPr>
              <w:t>Signature</w:t>
            </w:r>
            <w:proofErr w:type="spellEnd"/>
          </w:p>
          <w:p w14:paraId="34890FE9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09343E61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3449D5D2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</w:tc>
      </w:tr>
    </w:tbl>
    <w:p w14:paraId="0A2C03AE" w14:textId="77777777" w:rsidR="006150AC" w:rsidRPr="00EC69DE" w:rsidRDefault="006150AC" w:rsidP="006150AC">
      <w:pPr>
        <w:spacing w:after="0" w:line="20" w:lineRule="atLeast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2766"/>
        <w:gridCol w:w="2127"/>
      </w:tblGrid>
      <w:tr w:rsidR="006150AC" w:rsidRPr="00EC69DE" w14:paraId="727A6E31" w14:textId="77777777" w:rsidTr="00A746A1">
        <w:trPr>
          <w:cantSplit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E4E1" w14:textId="77777777" w:rsidR="006150AC" w:rsidRPr="00EC69DE" w:rsidRDefault="006150AC" w:rsidP="00A746A1">
            <w:pPr>
              <w:pStyle w:val="KonuBal"/>
              <w:spacing w:line="20" w:lineRule="atLeast"/>
              <w:jc w:val="left"/>
              <w:rPr>
                <w:sz w:val="22"/>
                <w:szCs w:val="22"/>
              </w:rPr>
            </w:pPr>
            <w:r w:rsidRPr="00EC69DE">
              <w:rPr>
                <w:sz w:val="22"/>
                <w:szCs w:val="22"/>
              </w:rPr>
              <w:t xml:space="preserve">Publishing </w:t>
            </w:r>
            <w:proofErr w:type="spellStart"/>
            <w:r w:rsidRPr="00EC69DE">
              <w:rPr>
                <w:sz w:val="22"/>
                <w:szCs w:val="22"/>
              </w:rPr>
              <w:t>Commission</w:t>
            </w:r>
            <w:proofErr w:type="spellEnd"/>
            <w:r w:rsidRPr="00EC69DE">
              <w:rPr>
                <w:sz w:val="22"/>
                <w:szCs w:val="22"/>
              </w:rPr>
              <w:t xml:space="preserve"> Chair</w:t>
            </w:r>
          </w:p>
        </w:tc>
      </w:tr>
      <w:tr w:rsidR="006150AC" w:rsidRPr="00EC69DE" w14:paraId="08C43746" w14:textId="77777777" w:rsidTr="00A746A1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4190" w14:textId="77777777" w:rsidR="006150AC" w:rsidRPr="00EC69DE" w:rsidRDefault="006150AC" w:rsidP="00A746A1">
            <w:pPr>
              <w:pStyle w:val="NormalWeb"/>
              <w:spacing w:beforeAutospacing="0" w:after="0" w:afterAutospacing="0" w:line="20" w:lineRule="atLeas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C69DE">
              <w:rPr>
                <w:rFonts w:ascii="Times New Roman" w:hAnsi="Times New Roman"/>
                <w:color w:val="auto"/>
                <w:sz w:val="22"/>
                <w:szCs w:val="22"/>
              </w:rPr>
              <w:t>Title, Full Name:</w:t>
            </w:r>
          </w:p>
          <w:p w14:paraId="4BFA2394" w14:textId="77777777" w:rsidR="006150AC" w:rsidRPr="00EC69DE" w:rsidRDefault="006150AC" w:rsidP="00A746A1">
            <w:pPr>
              <w:pStyle w:val="KonuBal"/>
              <w:spacing w:line="20" w:lineRule="atLeast"/>
              <w:jc w:val="left"/>
              <w:rPr>
                <w:b w:val="0"/>
                <w:sz w:val="22"/>
                <w:szCs w:val="22"/>
              </w:rPr>
            </w:pPr>
          </w:p>
          <w:p w14:paraId="5633BEAE" w14:textId="77777777" w:rsidR="006150AC" w:rsidRPr="00EC69DE" w:rsidRDefault="006150AC" w:rsidP="00A746A1">
            <w:pPr>
              <w:pStyle w:val="KonuBal"/>
              <w:spacing w:line="2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F1DB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bCs/>
                <w:sz w:val="22"/>
                <w:szCs w:val="22"/>
              </w:rPr>
            </w:pPr>
            <w:r w:rsidRPr="00EC69DE">
              <w:rPr>
                <w:b w:val="0"/>
                <w:bCs/>
                <w:sz w:val="22"/>
                <w:szCs w:val="22"/>
              </w:rPr>
              <w:t>Date</w:t>
            </w:r>
          </w:p>
          <w:p w14:paraId="63190D76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53265CD4" w14:textId="77777777" w:rsidR="006150AC" w:rsidRPr="00EC69DE" w:rsidRDefault="006150AC" w:rsidP="00A746A1">
            <w:pPr>
              <w:pStyle w:val="KonuBal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1F9D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bCs/>
                <w:sz w:val="22"/>
                <w:szCs w:val="22"/>
              </w:rPr>
            </w:pPr>
            <w:proofErr w:type="spellStart"/>
            <w:r w:rsidRPr="00EC69DE">
              <w:rPr>
                <w:b w:val="0"/>
                <w:bCs/>
                <w:sz w:val="22"/>
                <w:szCs w:val="22"/>
              </w:rPr>
              <w:t>Signature</w:t>
            </w:r>
            <w:proofErr w:type="spellEnd"/>
          </w:p>
          <w:p w14:paraId="5BFD8168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275A558A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4F90690C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  <w:p w14:paraId="721AC9FF" w14:textId="77777777" w:rsidR="006150AC" w:rsidRPr="00EC69DE" w:rsidRDefault="006150AC" w:rsidP="00A746A1">
            <w:pPr>
              <w:pStyle w:val="KonuBal"/>
              <w:spacing w:line="20" w:lineRule="atLeast"/>
              <w:rPr>
                <w:b w:val="0"/>
                <w:sz w:val="22"/>
                <w:szCs w:val="22"/>
              </w:rPr>
            </w:pPr>
          </w:p>
        </w:tc>
      </w:tr>
    </w:tbl>
    <w:p w14:paraId="6A8920D0" w14:textId="77777777" w:rsidR="006150AC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EC69DE">
        <w:rPr>
          <w:rFonts w:ascii="Times New Roman" w:hAnsi="Times New Roman" w:cs="Times New Roman"/>
        </w:rPr>
        <w:t xml:space="preserve">I have </w:t>
      </w:r>
      <w:proofErr w:type="spellStart"/>
      <w:r w:rsidRPr="00EC69DE">
        <w:rPr>
          <w:rFonts w:ascii="Times New Roman" w:hAnsi="Times New Roman" w:cs="Times New Roman"/>
        </w:rPr>
        <w:t>received</w:t>
      </w:r>
      <w:proofErr w:type="spellEnd"/>
      <w:r w:rsidRPr="00EC69DE">
        <w:rPr>
          <w:rFonts w:ascii="Times New Roman" w:hAnsi="Times New Roman" w:cs="Times New Roman"/>
        </w:rPr>
        <w:t xml:space="preserve"> one </w:t>
      </w:r>
      <w:proofErr w:type="spellStart"/>
      <w:r w:rsidRPr="00EC69DE">
        <w:rPr>
          <w:rFonts w:ascii="Times New Roman" w:hAnsi="Times New Roman" w:cs="Times New Roman"/>
        </w:rPr>
        <w:t>signed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 w:cs="Times New Roman"/>
        </w:rPr>
        <w:t>copy</w:t>
      </w:r>
      <w:proofErr w:type="spellEnd"/>
      <w:r w:rsidRPr="00EC69DE">
        <w:rPr>
          <w:rFonts w:ascii="Times New Roman" w:hAnsi="Times New Roman" w:cs="Times New Roman"/>
        </w:rPr>
        <w:t xml:space="preserve"> of the </w:t>
      </w:r>
      <w:r w:rsidRPr="00EC69DE">
        <w:rPr>
          <w:rFonts w:ascii="Times New Roman" w:hAnsi="Times New Roman"/>
        </w:rPr>
        <w:t>“</w:t>
      </w:r>
      <w:proofErr w:type="spellStart"/>
      <w:r w:rsidRPr="00EC69DE">
        <w:rPr>
          <w:rFonts w:ascii="Times New Roman" w:hAnsi="Times New Roman" w:cs="Times New Roman"/>
        </w:rPr>
        <w:t>Copyright</w:t>
      </w:r>
      <w:proofErr w:type="spellEnd"/>
      <w:r w:rsidRPr="00EC69DE">
        <w:rPr>
          <w:rFonts w:ascii="Times New Roman" w:hAnsi="Times New Roman" w:cs="Times New Roman"/>
        </w:rPr>
        <w:t xml:space="preserve"> </w:t>
      </w:r>
      <w:proofErr w:type="spellStart"/>
      <w:r w:rsidRPr="00EC69DE">
        <w:rPr>
          <w:rFonts w:ascii="Times New Roman" w:hAnsi="Times New Roman"/>
        </w:rPr>
        <w:t>Assignment</w:t>
      </w:r>
      <w:proofErr w:type="spellEnd"/>
      <w:r w:rsidRPr="00EC69DE">
        <w:rPr>
          <w:rFonts w:ascii="Times New Roman" w:hAnsi="Times New Roman"/>
        </w:rPr>
        <w:t xml:space="preserve"> Form”</w:t>
      </w:r>
      <w:r w:rsidRPr="00EC69DE">
        <w:rPr>
          <w:rFonts w:ascii="Times New Roman" w:hAnsi="Times New Roman" w:cs="Times New Roman"/>
        </w:rPr>
        <w:t xml:space="preserve"> prepared in two </w:t>
      </w:r>
      <w:proofErr w:type="spellStart"/>
      <w:r w:rsidRPr="00EC69DE">
        <w:rPr>
          <w:rFonts w:ascii="Times New Roman" w:hAnsi="Times New Roman" w:cs="Times New Roman"/>
        </w:rPr>
        <w:t>copies</w:t>
      </w:r>
      <w:proofErr w:type="spellEnd"/>
      <w:r w:rsidRPr="00EC69DE">
        <w:rPr>
          <w:rFonts w:ascii="Times New Roman" w:hAnsi="Times New Roman" w:cs="Times New Roman"/>
        </w:rPr>
        <w:t xml:space="preserve">, in </w:t>
      </w:r>
      <w:proofErr w:type="spellStart"/>
      <w:r w:rsidRPr="00EC69DE">
        <w:rPr>
          <w:rFonts w:ascii="Times New Roman" w:hAnsi="Times New Roman" w:cs="Times New Roman"/>
        </w:rPr>
        <w:t>person</w:t>
      </w:r>
      <w:proofErr w:type="spellEnd"/>
      <w:r w:rsidRPr="00EC69DE">
        <w:rPr>
          <w:rFonts w:ascii="Times New Roman" w:hAnsi="Times New Roman" w:cs="Times New Roman"/>
        </w:rPr>
        <w:t>.</w:t>
      </w:r>
    </w:p>
    <w:p w14:paraId="29BCC818" w14:textId="77777777" w:rsidR="006150AC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</w:p>
    <w:p w14:paraId="4A551636" w14:textId="77777777" w:rsidR="006150AC" w:rsidRPr="00EC69DE" w:rsidRDefault="006150AC" w:rsidP="006150A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EC69DE">
        <w:rPr>
          <w:rFonts w:ascii="Times New Roman" w:hAnsi="Times New Roman" w:cs="Times New Roman"/>
        </w:rPr>
        <w:t>Author</w:t>
      </w:r>
    </w:p>
    <w:p w14:paraId="3D41F91F" w14:textId="77777777" w:rsidR="006150AC" w:rsidRPr="00EC69DE" w:rsidRDefault="006150AC" w:rsidP="006150AC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11D160B2" w14:textId="77777777" w:rsidR="00D0179E" w:rsidRDefault="00D0179E"/>
    <w:sectPr w:rsidR="00D0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C"/>
    <w:rsid w:val="006150AC"/>
    <w:rsid w:val="00D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8858"/>
  <w15:chartTrackingRefBased/>
  <w15:docId w15:val="{27B5A6DB-9823-4E64-99EE-51529F0C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qFormat/>
    <w:rsid w:val="006150AC"/>
    <w:rPr>
      <w:rFonts w:ascii="Times New Roman" w:eastAsia="Batang" w:hAnsi="Times New Roman" w:cs="Times New Roman"/>
      <w:b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qFormat/>
    <w:rsid w:val="006150AC"/>
    <w:pPr>
      <w:suppressAutoHyphens/>
      <w:spacing w:beforeAutospacing="1" w:after="200" w:afterAutospacing="1" w:line="240" w:lineRule="auto"/>
    </w:pPr>
    <w:rPr>
      <w:rFonts w:ascii="Verdana" w:eastAsia="Times New Roman" w:hAnsi="Verdana" w:cs="Times New Roman"/>
      <w:color w:val="00005E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6150AC"/>
    <w:pPr>
      <w:suppressAutoHyphens/>
      <w:spacing w:after="0" w:line="240" w:lineRule="auto"/>
      <w:jc w:val="center"/>
    </w:pPr>
    <w:rPr>
      <w:rFonts w:ascii="Times New Roman" w:eastAsia="Batang" w:hAnsi="Times New Roman" w:cs="Times New Roman"/>
      <w:b/>
      <w:sz w:val="24"/>
      <w:szCs w:val="20"/>
      <w:lang w:eastAsia="tr-TR"/>
    </w:rPr>
  </w:style>
  <w:style w:type="character" w:customStyle="1" w:styleId="KonuBalChar1">
    <w:name w:val="Konu Başlığı Char1"/>
    <w:basedOn w:val="VarsaylanParagrafYazTipi"/>
    <w:uiPriority w:val="10"/>
    <w:rsid w:val="0061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mecnun_t</dc:creator>
  <cp:keywords/>
  <dc:description/>
  <cp:lastModifiedBy>mecnun_t</cp:lastModifiedBy>
  <cp:revision>1</cp:revision>
  <dcterms:created xsi:type="dcterms:W3CDTF">2026-02-04T09:50:00Z</dcterms:created>
  <dcterms:modified xsi:type="dcterms:W3CDTF">2026-02-04T09:51:00Z</dcterms:modified>
</cp:coreProperties>
</file>